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0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泰山护理职业学院</w:t>
      </w:r>
    </w:p>
    <w:p>
      <w:pPr>
        <w:widowControl/>
        <w:spacing w:line="360" w:lineRule="auto"/>
        <w:jc w:val="center"/>
        <w:outlineLvl w:val="0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44"/>
          <w:szCs w:val="44"/>
          <w:lang w:val="en-US" w:eastAsia="zh-CN"/>
        </w:rPr>
        <w:t>5#学生公寓电缆敷设及6#学生公寓值班室配电柜安装改造</w:t>
      </w: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项目</w:t>
      </w:r>
    </w:p>
    <w:p>
      <w:pPr>
        <w:widowControl/>
        <w:spacing w:line="360" w:lineRule="auto"/>
        <w:jc w:val="center"/>
        <w:outlineLvl w:val="0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投标报价表</w:t>
      </w:r>
    </w:p>
    <w:bookmarkEnd w:id="0"/>
    <w:tbl>
      <w:tblPr>
        <w:tblStyle w:val="5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239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投标人名称</w:t>
            </w:r>
          </w:p>
        </w:tc>
        <w:tc>
          <w:tcPr>
            <w:tcW w:w="6300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投标总报价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（元）</w:t>
            </w:r>
          </w:p>
        </w:tc>
        <w:tc>
          <w:tcPr>
            <w:tcW w:w="6300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39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工期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（天）</w:t>
            </w:r>
          </w:p>
        </w:tc>
        <w:tc>
          <w:tcPr>
            <w:tcW w:w="6300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239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质量标准</w:t>
            </w:r>
          </w:p>
        </w:tc>
        <w:tc>
          <w:tcPr>
            <w:tcW w:w="6300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2239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对招标文件的认同程度</w:t>
            </w:r>
          </w:p>
        </w:tc>
        <w:tc>
          <w:tcPr>
            <w:tcW w:w="6300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239" w:type="dxa"/>
          </w:tcPr>
          <w:p>
            <w:pPr>
              <w:spacing w:line="440" w:lineRule="exact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优惠条件及服务承诺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00" w:type="dxa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投标单位：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（盖单位章）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（签字或盖章）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期：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36"/>
    <w:rsid w:val="001A5D36"/>
    <w:rsid w:val="009A51E1"/>
    <w:rsid w:val="009F5B89"/>
    <w:rsid w:val="00A31859"/>
    <w:rsid w:val="00B96125"/>
    <w:rsid w:val="00BD20C4"/>
    <w:rsid w:val="00CD1326"/>
    <w:rsid w:val="1D83239E"/>
    <w:rsid w:val="55F65BA9"/>
    <w:rsid w:val="613112F8"/>
    <w:rsid w:val="7724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223</Characters>
  <Lines>1</Lines>
  <Paragraphs>1</Paragraphs>
  <TotalTime>2</TotalTime>
  <ScaleCrop>false</ScaleCrop>
  <LinksUpToDate>false</LinksUpToDate>
  <CharactersWithSpaces>261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2020-11-25T01:13:00Z</dcterms:created>
  <dc:creator>Windows</dc:creator>
  <cp:lastModifiedBy>Administrator</cp:lastModifiedBy>
  <dcterms:modified xsi:type="dcterms:W3CDTF">2021-07-22T05:03:10Z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A1EFC4738C1A4DDC8E9DCF7310E818F1</vt:lpwstr>
  </property>
</Properties>
</file>